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564D" w:rsidRDefault="0045564D" w:rsidP="0045564D">
      <w:pPr>
        <w:pStyle w:val="Standard"/>
        <w:spacing w:line="360" w:lineRule="auto"/>
        <w:jc w:val="center"/>
        <w:rPr>
          <w:b/>
          <w:bCs/>
        </w:rPr>
      </w:pPr>
      <w:bookmarkStart w:id="0" w:name="_GoBack"/>
      <w:bookmarkEnd w:id="0"/>
      <w:r>
        <w:rPr>
          <w:b/>
          <w:bCs/>
        </w:rPr>
        <w:t>ZARZĄDZENIE NR 0050.332.2022</w:t>
      </w:r>
    </w:p>
    <w:p w:rsidR="0045564D" w:rsidRDefault="0045564D" w:rsidP="0045564D">
      <w:pPr>
        <w:pStyle w:val="Standard"/>
        <w:spacing w:line="360" w:lineRule="auto"/>
        <w:jc w:val="center"/>
        <w:rPr>
          <w:b/>
          <w:bCs/>
        </w:rPr>
      </w:pPr>
      <w:r>
        <w:rPr>
          <w:b/>
          <w:bCs/>
        </w:rPr>
        <w:t>BURMISTRZA MIASTA I GMINY MIĘDZYBÓRZ</w:t>
      </w:r>
    </w:p>
    <w:p w:rsidR="0045564D" w:rsidRDefault="0045564D" w:rsidP="0045564D">
      <w:pPr>
        <w:pStyle w:val="Standard"/>
        <w:spacing w:line="360" w:lineRule="auto"/>
        <w:jc w:val="center"/>
        <w:rPr>
          <w:b/>
          <w:bCs/>
        </w:rPr>
      </w:pPr>
      <w:r>
        <w:rPr>
          <w:b/>
          <w:bCs/>
        </w:rPr>
        <w:t>z dnia 15 marca 2022 r.</w:t>
      </w:r>
    </w:p>
    <w:p w:rsidR="0045564D" w:rsidRDefault="0045564D" w:rsidP="0045564D">
      <w:pPr>
        <w:pStyle w:val="Standard"/>
        <w:spacing w:line="360" w:lineRule="auto"/>
        <w:jc w:val="center"/>
        <w:rPr>
          <w:b/>
          <w:bCs/>
        </w:rPr>
      </w:pPr>
    </w:p>
    <w:p w:rsidR="0045564D" w:rsidRDefault="0045564D" w:rsidP="0045564D">
      <w:pPr>
        <w:pStyle w:val="Standard"/>
        <w:spacing w:line="360" w:lineRule="auto"/>
        <w:jc w:val="both"/>
        <w:rPr>
          <w:b/>
          <w:bCs/>
        </w:rPr>
      </w:pPr>
      <w:r>
        <w:rPr>
          <w:b/>
          <w:bCs/>
        </w:rPr>
        <w:t>w sprawie upoważnienia Kierownika Miejsko-Gminnego Ośrodka Pomocy Społecznej                             w Międzyborzu do prowadzenia postępowań</w:t>
      </w:r>
      <w:r w:rsidR="0009721D">
        <w:rPr>
          <w:b/>
          <w:bCs/>
        </w:rPr>
        <w:t xml:space="preserve"> i wydawania decyzji</w:t>
      </w:r>
      <w:r>
        <w:rPr>
          <w:b/>
          <w:bCs/>
        </w:rPr>
        <w:t xml:space="preserve"> </w:t>
      </w:r>
      <w:r w:rsidR="00F73134">
        <w:rPr>
          <w:b/>
        </w:rPr>
        <w:t>w zakresie przyznawania</w:t>
      </w:r>
      <w:r w:rsidRPr="00E02117">
        <w:rPr>
          <w:b/>
        </w:rPr>
        <w:t xml:space="preserve"> </w:t>
      </w:r>
      <w:r w:rsidR="00DE4FFF">
        <w:rPr>
          <w:rStyle w:val="Uwydatnienie"/>
          <w:b/>
          <w:i w:val="0"/>
        </w:rPr>
        <w:t xml:space="preserve">jednorazowego świadczenia pieniężnego obywatelowi Ukrainy, którego pobyt na terytorium RP jest uznawany za legalny. </w:t>
      </w:r>
    </w:p>
    <w:p w:rsidR="0045564D" w:rsidRDefault="0045564D" w:rsidP="0045564D">
      <w:pPr>
        <w:pStyle w:val="Standard"/>
        <w:spacing w:line="360" w:lineRule="auto"/>
        <w:rPr>
          <w:b/>
          <w:bCs/>
        </w:rPr>
      </w:pPr>
    </w:p>
    <w:p w:rsidR="0045564D" w:rsidRDefault="00DE4FFF" w:rsidP="00DE4FFF">
      <w:pPr>
        <w:pStyle w:val="Standard"/>
        <w:spacing w:line="360" w:lineRule="auto"/>
        <w:ind w:firstLine="709"/>
        <w:jc w:val="both"/>
      </w:pPr>
      <w:r>
        <w:t>Na podstawie art. 31 ust. 2 i 3</w:t>
      </w:r>
      <w:r w:rsidR="0045564D">
        <w:t xml:space="preserve"> </w:t>
      </w:r>
      <w:r>
        <w:t>ustawy z dnia 12</w:t>
      </w:r>
      <w:r w:rsidRPr="004C6BFE">
        <w:t xml:space="preserve"> marca 2022 r. </w:t>
      </w:r>
      <w:r w:rsidRPr="004C6BFE">
        <w:rPr>
          <w:rStyle w:val="markedcontent"/>
        </w:rPr>
        <w:t xml:space="preserve">o pomocy obywatelom Ukrainy w związku z konfliktem zbrojnym </w:t>
      </w:r>
      <w:r w:rsidRPr="002307EC">
        <w:rPr>
          <w:rStyle w:val="markedcontent"/>
        </w:rPr>
        <w:t>na terytorium tego państwa</w:t>
      </w:r>
      <w:r w:rsidRPr="002307EC">
        <w:rPr>
          <w:rStyle w:val="markedcontent"/>
          <w:vertAlign w:val="superscript"/>
        </w:rPr>
        <w:t xml:space="preserve">1) </w:t>
      </w:r>
      <w:r w:rsidRPr="002307EC">
        <w:rPr>
          <w:rStyle w:val="markedcontent"/>
        </w:rPr>
        <w:t>(Dz. U. z 2022 r. poz. 583)</w:t>
      </w:r>
    </w:p>
    <w:p w:rsidR="0045564D" w:rsidRPr="00093359" w:rsidRDefault="0045564D" w:rsidP="0045564D">
      <w:pPr>
        <w:pStyle w:val="Standard"/>
        <w:spacing w:line="360" w:lineRule="auto"/>
        <w:jc w:val="center"/>
        <w:rPr>
          <w:b/>
        </w:rPr>
      </w:pPr>
    </w:p>
    <w:p w:rsidR="0045564D" w:rsidRPr="00093359" w:rsidRDefault="0045564D" w:rsidP="0045564D">
      <w:pPr>
        <w:pStyle w:val="Standard"/>
        <w:spacing w:line="360" w:lineRule="auto"/>
        <w:jc w:val="center"/>
        <w:rPr>
          <w:b/>
        </w:rPr>
      </w:pPr>
      <w:r w:rsidRPr="00093359">
        <w:rPr>
          <w:b/>
        </w:rPr>
        <w:t>Burmistrz Miasta i Gminy Międzybórz</w:t>
      </w:r>
    </w:p>
    <w:p w:rsidR="0045564D" w:rsidRPr="00093359" w:rsidRDefault="0045564D" w:rsidP="0045564D">
      <w:pPr>
        <w:pStyle w:val="Standard"/>
        <w:spacing w:line="360" w:lineRule="auto"/>
        <w:jc w:val="center"/>
        <w:rPr>
          <w:b/>
        </w:rPr>
      </w:pPr>
      <w:r w:rsidRPr="00093359">
        <w:rPr>
          <w:b/>
        </w:rPr>
        <w:t>zarządza, co następuje:</w:t>
      </w:r>
    </w:p>
    <w:p w:rsidR="0045564D" w:rsidRDefault="0045564D" w:rsidP="0045564D">
      <w:pPr>
        <w:pStyle w:val="Standard"/>
        <w:spacing w:line="360" w:lineRule="auto"/>
      </w:pPr>
    </w:p>
    <w:p w:rsidR="0045564D" w:rsidRDefault="0045564D" w:rsidP="0045564D">
      <w:pPr>
        <w:pStyle w:val="Standard"/>
        <w:spacing w:line="360" w:lineRule="auto"/>
        <w:jc w:val="center"/>
      </w:pPr>
      <w:r>
        <w:t>§1.</w:t>
      </w:r>
    </w:p>
    <w:p w:rsidR="0009721D" w:rsidRPr="0009721D" w:rsidRDefault="0045564D" w:rsidP="0009721D">
      <w:pPr>
        <w:pStyle w:val="Standard"/>
        <w:spacing w:line="360" w:lineRule="auto"/>
        <w:jc w:val="both"/>
        <w:rPr>
          <w:rStyle w:val="Uwydatnienie"/>
          <w:i w:val="0"/>
          <w:iCs w:val="0"/>
        </w:rPr>
      </w:pPr>
      <w:r>
        <w:t>Upoważniam Panią Annę Nawrot Kierownika Miejsko-Gminnego Ośrodka Pom</w:t>
      </w:r>
      <w:r w:rsidR="0009721D">
        <w:t>ocy Społecznej w Międzyborzu do p</w:t>
      </w:r>
      <w:r>
        <w:t xml:space="preserve">rowadzenia postępowań </w:t>
      </w:r>
      <w:r w:rsidR="00F73134">
        <w:t xml:space="preserve">i wydawania decyzji </w:t>
      </w:r>
      <w:r>
        <w:t>w</w:t>
      </w:r>
      <w:r w:rsidR="0009721D">
        <w:t xml:space="preserve"> zakresie przyznawania </w:t>
      </w:r>
      <w:r>
        <w:t xml:space="preserve"> </w:t>
      </w:r>
      <w:r w:rsidR="0009721D" w:rsidRPr="0009721D">
        <w:rPr>
          <w:rStyle w:val="Uwydatnienie"/>
          <w:i w:val="0"/>
        </w:rPr>
        <w:t>jednorazowego świadczenia pieniężnego obywatelowi Ukrainy, którego pobyt na terytori</w:t>
      </w:r>
      <w:r w:rsidR="0009721D">
        <w:rPr>
          <w:rStyle w:val="Uwydatnienie"/>
          <w:i w:val="0"/>
        </w:rPr>
        <w:t xml:space="preserve">um RP jest uznawany za legalny na podstawie </w:t>
      </w:r>
      <w:r w:rsidR="0009721D">
        <w:t>ustawy z dnia 12</w:t>
      </w:r>
      <w:r w:rsidR="0009721D" w:rsidRPr="004C6BFE">
        <w:t xml:space="preserve"> marca 2022 r. </w:t>
      </w:r>
      <w:r w:rsidR="0009721D" w:rsidRPr="004C6BFE">
        <w:rPr>
          <w:rStyle w:val="markedcontent"/>
        </w:rPr>
        <w:t xml:space="preserve">o pomocy obywatelom Ukrainy w związku z konfliktem zbrojnym </w:t>
      </w:r>
      <w:r w:rsidR="0009721D" w:rsidRPr="002307EC">
        <w:rPr>
          <w:rStyle w:val="markedcontent"/>
        </w:rPr>
        <w:t>na terytorium tego państwa</w:t>
      </w:r>
      <w:r w:rsidR="0009721D" w:rsidRPr="002307EC">
        <w:rPr>
          <w:rStyle w:val="markedcontent"/>
          <w:vertAlign w:val="superscript"/>
        </w:rPr>
        <w:t xml:space="preserve">1) </w:t>
      </w:r>
      <w:r w:rsidR="0009721D" w:rsidRPr="002307EC">
        <w:rPr>
          <w:rStyle w:val="markedcontent"/>
        </w:rPr>
        <w:t>(Dz. U. z 2022 r. poz. 583)</w:t>
      </w:r>
      <w:r w:rsidR="0009721D">
        <w:t>.</w:t>
      </w:r>
    </w:p>
    <w:p w:rsidR="0045564D" w:rsidRDefault="0045564D" w:rsidP="0045564D">
      <w:pPr>
        <w:pStyle w:val="Standard"/>
        <w:spacing w:line="360" w:lineRule="auto"/>
        <w:jc w:val="both"/>
      </w:pPr>
    </w:p>
    <w:p w:rsidR="0045564D" w:rsidRDefault="0045564D" w:rsidP="0045564D">
      <w:pPr>
        <w:pStyle w:val="Standard"/>
        <w:spacing w:line="360" w:lineRule="auto"/>
        <w:jc w:val="center"/>
      </w:pPr>
      <w:r>
        <w:lastRenderedPageBreak/>
        <w:t>§2.</w:t>
      </w:r>
    </w:p>
    <w:p w:rsidR="0045564D" w:rsidRDefault="0045564D" w:rsidP="0045564D">
      <w:pPr>
        <w:pStyle w:val="Standard"/>
        <w:spacing w:line="360" w:lineRule="auto"/>
      </w:pPr>
      <w:r>
        <w:t>Upoważnienie udzielam do odwołania.</w:t>
      </w:r>
    </w:p>
    <w:p w:rsidR="0045564D" w:rsidRDefault="0045564D" w:rsidP="0045564D">
      <w:pPr>
        <w:pStyle w:val="Standard"/>
        <w:spacing w:line="360" w:lineRule="auto"/>
      </w:pPr>
    </w:p>
    <w:p w:rsidR="0045564D" w:rsidRDefault="0045564D" w:rsidP="0045564D">
      <w:pPr>
        <w:pStyle w:val="Standard"/>
        <w:spacing w:line="360" w:lineRule="auto"/>
        <w:jc w:val="center"/>
      </w:pPr>
      <w:r>
        <w:t>§3.</w:t>
      </w:r>
    </w:p>
    <w:p w:rsidR="0045564D" w:rsidRDefault="0045564D" w:rsidP="0045564D">
      <w:pPr>
        <w:pStyle w:val="Standard"/>
        <w:spacing w:line="360" w:lineRule="auto"/>
      </w:pPr>
      <w:r>
        <w:t>Zarządzenie wchodzi w życie z dniem podjęcia.</w:t>
      </w:r>
    </w:p>
    <w:p w:rsidR="0045564D" w:rsidRDefault="0045564D" w:rsidP="0045564D">
      <w:pPr>
        <w:pStyle w:val="Standard"/>
        <w:spacing w:line="360" w:lineRule="auto"/>
      </w:pPr>
    </w:p>
    <w:p w:rsidR="0045564D" w:rsidRDefault="0045564D" w:rsidP="0045564D">
      <w:pPr>
        <w:pStyle w:val="Standard"/>
        <w:spacing w:line="360" w:lineRule="auto"/>
      </w:pPr>
    </w:p>
    <w:p w:rsidR="0045564D" w:rsidRDefault="0045564D" w:rsidP="0045564D">
      <w:pPr>
        <w:pStyle w:val="Standard"/>
        <w:spacing w:line="360" w:lineRule="auto"/>
      </w:pPr>
    </w:p>
    <w:p w:rsidR="00DE760B" w:rsidRDefault="00DE760B"/>
    <w:sectPr w:rsidR="00DE760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06E53EF"/>
    <w:multiLevelType w:val="hybridMultilevel"/>
    <w:tmpl w:val="D5C2FF3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03A5"/>
    <w:rsid w:val="0009721D"/>
    <w:rsid w:val="001B03A5"/>
    <w:rsid w:val="003E3AD1"/>
    <w:rsid w:val="0045564D"/>
    <w:rsid w:val="00810787"/>
    <w:rsid w:val="00936AFE"/>
    <w:rsid w:val="00DE4FFF"/>
    <w:rsid w:val="00DE760B"/>
    <w:rsid w:val="00E56E57"/>
    <w:rsid w:val="00F73134"/>
    <w:rsid w:val="00FC5772"/>
    <w:rsid w:val="00FF4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0D37055-ADF7-46D5-AE30-1A78BFAB10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markedcontent">
    <w:name w:val="markedcontent"/>
    <w:basedOn w:val="Domylnaczcionkaakapitu"/>
    <w:rsid w:val="00DE760B"/>
  </w:style>
  <w:style w:type="character" w:styleId="Uwydatnienie">
    <w:name w:val="Emphasis"/>
    <w:uiPriority w:val="20"/>
    <w:qFormat/>
    <w:rsid w:val="0045564D"/>
    <w:rPr>
      <w:i/>
      <w:iCs/>
    </w:rPr>
  </w:style>
  <w:style w:type="paragraph" w:customStyle="1" w:styleId="Standard">
    <w:name w:val="Standard"/>
    <w:rsid w:val="0045564D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169</Words>
  <Characters>1016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Przemysław Sadowski</dc:creator>
  <cp:keywords/>
  <dc:description/>
  <cp:lastModifiedBy>UMIG-RADA</cp:lastModifiedBy>
  <cp:revision>2</cp:revision>
  <dcterms:created xsi:type="dcterms:W3CDTF">2022-03-25T09:59:00Z</dcterms:created>
  <dcterms:modified xsi:type="dcterms:W3CDTF">2022-03-25T09:59:00Z</dcterms:modified>
</cp:coreProperties>
</file>